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49" w:rsidRPr="001B6F1D" w:rsidRDefault="00B92249" w:rsidP="00B92249">
      <w:pPr>
        <w:contextualSpacing/>
        <w:jc w:val="center"/>
        <w:rPr>
          <w:rFonts w:cs="Times New Roman"/>
          <w:b/>
          <w:spacing w:val="20"/>
          <w:szCs w:val="24"/>
          <w:lang w:eastAsia="ru-RU"/>
        </w:rPr>
      </w:pPr>
      <w:r w:rsidRPr="001B6F1D">
        <w:rPr>
          <w:rFonts w:cs="Times New Roman"/>
          <w:b/>
          <w:spacing w:val="20"/>
          <w:szCs w:val="24"/>
          <w:lang w:eastAsia="ru-RU"/>
        </w:rPr>
        <w:t>ДОГОВОР</w:t>
      </w:r>
    </w:p>
    <w:p w:rsidR="00B92249" w:rsidRPr="001B6F1D" w:rsidRDefault="00B92249" w:rsidP="00B92249">
      <w:pPr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B92249" w:rsidRPr="001B6F1D" w:rsidRDefault="00B92249" w:rsidP="00B92249">
      <w:pPr>
        <w:contextualSpacing/>
        <w:rPr>
          <w:rFonts w:cs="Times New Roman"/>
          <w:szCs w:val="24"/>
          <w:lang w:eastAsia="ru-RU"/>
        </w:rPr>
      </w:pPr>
    </w:p>
    <w:p w:rsidR="00B92249" w:rsidRPr="001B6F1D" w:rsidRDefault="00B92249" w:rsidP="00B92249">
      <w:pPr>
        <w:ind w:right="-1" w:firstLine="567"/>
        <w:contextualSpacing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г. Москва</w:t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  <w:t>«___» ___________ 20___ года</w:t>
      </w:r>
    </w:p>
    <w:p w:rsidR="00B92249" w:rsidRPr="001B6F1D" w:rsidRDefault="00B92249" w:rsidP="00B92249">
      <w:pPr>
        <w:contextualSpacing/>
        <w:rPr>
          <w:rFonts w:cs="Times New Roman"/>
          <w:szCs w:val="24"/>
          <w:lang w:eastAsia="ru-RU"/>
        </w:rPr>
      </w:pPr>
    </w:p>
    <w:p w:rsidR="00B92249" w:rsidRPr="001B6F1D" w:rsidRDefault="00B92249" w:rsidP="00B92249">
      <w:pPr>
        <w:widowControl w:val="0"/>
        <w:suppressLineNumbers/>
        <w:suppressAutoHyphens/>
        <w:ind w:firstLine="567"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Федерации», именуемое в дальнейшем «Академия», в лице </w:t>
      </w:r>
      <w:r w:rsidR="00762678" w:rsidRPr="00762678">
        <w:rPr>
          <w:rFonts w:cs="Times New Roman"/>
          <w:szCs w:val="24"/>
          <w:lang w:eastAsia="ru-RU"/>
        </w:rPr>
        <w:t xml:space="preserve">проректора по учебной работе </w:t>
      </w:r>
      <w:r w:rsidR="003F7816">
        <w:rPr>
          <w:rFonts w:cs="Times New Roman"/>
          <w:szCs w:val="24"/>
          <w:lang w:eastAsia="ru-RU"/>
        </w:rPr>
        <w:t>Куликовой Ольги Михайловны</w:t>
      </w:r>
      <w:r w:rsidR="00762678" w:rsidRPr="00762678">
        <w:rPr>
          <w:rFonts w:cs="Times New Roman"/>
          <w:szCs w:val="24"/>
          <w:lang w:eastAsia="ru-RU"/>
        </w:rPr>
        <w:t xml:space="preserve">, действующей на основании доверенности </w:t>
      </w:r>
      <w:r w:rsidR="003F7816">
        <w:rPr>
          <w:rFonts w:cs="Times New Roman"/>
          <w:szCs w:val="24"/>
          <w:lang w:eastAsia="ru-RU"/>
        </w:rPr>
        <w:t>зарег</w:t>
      </w:r>
      <w:r w:rsidR="000356B4">
        <w:rPr>
          <w:rFonts w:cs="Times New Roman"/>
          <w:szCs w:val="24"/>
          <w:lang w:eastAsia="ru-RU"/>
        </w:rPr>
        <w:t>истрированной в реестре № 77/21</w:t>
      </w:r>
      <w:bookmarkStart w:id="0" w:name="_GoBack"/>
      <w:bookmarkEnd w:id="0"/>
      <w:r w:rsidR="003F7816">
        <w:rPr>
          <w:rFonts w:cs="Times New Roman"/>
          <w:szCs w:val="24"/>
          <w:lang w:eastAsia="ru-RU"/>
        </w:rPr>
        <w:t>71-н/77-2026-1-188</w:t>
      </w:r>
      <w:r w:rsidR="00762678" w:rsidRPr="00762678">
        <w:rPr>
          <w:rFonts w:cs="Times New Roman"/>
          <w:szCs w:val="24"/>
          <w:lang w:eastAsia="ru-RU"/>
        </w:rPr>
        <w:t xml:space="preserve"> от </w:t>
      </w:r>
      <w:r w:rsidR="003F7816">
        <w:rPr>
          <w:rFonts w:cs="Times New Roman"/>
          <w:szCs w:val="24"/>
          <w:lang w:eastAsia="ru-RU"/>
        </w:rPr>
        <w:t>19</w:t>
      </w:r>
      <w:r w:rsidR="00762678" w:rsidRPr="00762678">
        <w:rPr>
          <w:rFonts w:cs="Times New Roman"/>
          <w:szCs w:val="24"/>
          <w:lang w:eastAsia="ru-RU"/>
        </w:rPr>
        <w:t>.0</w:t>
      </w:r>
      <w:r w:rsidR="003F7816">
        <w:rPr>
          <w:rFonts w:cs="Times New Roman"/>
          <w:szCs w:val="24"/>
          <w:lang w:eastAsia="ru-RU"/>
        </w:rPr>
        <w:t>3</w:t>
      </w:r>
      <w:r w:rsidR="00762678" w:rsidRPr="00762678">
        <w:rPr>
          <w:rFonts w:cs="Times New Roman"/>
          <w:szCs w:val="24"/>
          <w:lang w:eastAsia="ru-RU"/>
        </w:rPr>
        <w:t>.202</w:t>
      </w:r>
      <w:r w:rsidR="003F7816">
        <w:rPr>
          <w:rFonts w:cs="Times New Roman"/>
          <w:szCs w:val="24"/>
          <w:lang w:eastAsia="ru-RU"/>
        </w:rPr>
        <w:t>6</w:t>
      </w:r>
      <w:r w:rsidRPr="001B6F1D">
        <w:rPr>
          <w:rFonts w:cs="Times New Roman"/>
          <w:szCs w:val="24"/>
          <w:lang w:eastAsia="ru-RU"/>
        </w:rPr>
        <w:t>, с одной стороны и ____(</w:t>
      </w:r>
      <w:r w:rsidRPr="001B6F1D">
        <w:rPr>
          <w:rFonts w:cs="Times New Roman"/>
          <w:i/>
          <w:szCs w:val="24"/>
          <w:lang w:eastAsia="ru-RU"/>
        </w:rPr>
        <w:t>официальное наименование</w:t>
      </w:r>
      <w:r w:rsidRPr="001B6F1D">
        <w:rPr>
          <w:rFonts w:cs="Times New Roman"/>
          <w:szCs w:val="24"/>
          <w:lang w:eastAsia="ru-RU"/>
        </w:rPr>
        <w:t>)___, именуем__ в дальнейшем «Организация», в лице __________(</w:t>
      </w:r>
      <w:r w:rsidRPr="001B6F1D">
        <w:rPr>
          <w:rFonts w:cs="Times New Roman"/>
          <w:i/>
          <w:szCs w:val="24"/>
          <w:lang w:eastAsia="ru-RU"/>
        </w:rPr>
        <w:t>должность и ФИО</w:t>
      </w:r>
      <w:r w:rsidR="008C16F4">
        <w:rPr>
          <w:rFonts w:cs="Times New Roman"/>
          <w:i/>
          <w:szCs w:val="24"/>
          <w:lang w:eastAsia="ru-RU"/>
        </w:rPr>
        <w:t xml:space="preserve"> полностью</w:t>
      </w:r>
      <w:r w:rsidRPr="001B6F1D">
        <w:rPr>
          <w:rFonts w:cs="Times New Roman"/>
          <w:szCs w:val="24"/>
          <w:lang w:eastAsia="ru-RU"/>
        </w:rPr>
        <w:t>)__________, действующего на основании ____(</w:t>
      </w:r>
      <w:r w:rsidRPr="001B6F1D">
        <w:rPr>
          <w:rFonts w:cs="Times New Roman"/>
          <w:i/>
          <w:szCs w:val="24"/>
          <w:lang w:eastAsia="ru-RU"/>
        </w:rPr>
        <w:t>устава / доверенности № … от …</w:t>
      </w:r>
      <w:r w:rsidRPr="001B6F1D">
        <w:rPr>
          <w:rFonts w:cs="Times New Roman"/>
          <w:szCs w:val="24"/>
          <w:lang w:eastAsia="ru-RU"/>
        </w:rPr>
        <w:t>)____, с другой стороны, именуемые по отдельности «Сторона», а вместе «Стороны», заключили между собой настоящий Договор о нижеследующем.</w:t>
      </w:r>
    </w:p>
    <w:p w:rsidR="00B92249" w:rsidRPr="001B6F1D" w:rsidRDefault="00B92249" w:rsidP="00B92249">
      <w:pPr>
        <w:widowControl w:val="0"/>
        <w:suppressLineNumbers/>
        <w:suppressAutoHyphens/>
        <w:ind w:firstLine="567"/>
        <w:contextualSpacing/>
        <w:jc w:val="both"/>
        <w:rPr>
          <w:rFonts w:cs="Times New Roman"/>
          <w:szCs w:val="24"/>
          <w:lang w:eastAsia="ru-RU"/>
        </w:rPr>
      </w:pPr>
    </w:p>
    <w:p w:rsidR="00B92249" w:rsidRPr="001B6F1D" w:rsidRDefault="00B92249" w:rsidP="00B92249">
      <w:pPr>
        <w:widowControl w:val="0"/>
        <w:suppressLineNumbers/>
        <w:suppressAutoHyphens/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 xml:space="preserve">1. Предмет договора </w:t>
      </w:r>
    </w:p>
    <w:p w:rsidR="00B92249" w:rsidRPr="001B6F1D" w:rsidRDefault="00B92249" w:rsidP="00B92249">
      <w:pPr>
        <w:widowControl w:val="0"/>
        <w:suppressLineNumbers/>
        <w:suppressAutoHyphens/>
        <w:ind w:left="360"/>
        <w:contextualSpacing/>
        <w:rPr>
          <w:rFonts w:cs="Times New Roman"/>
          <w:szCs w:val="24"/>
          <w:lang w:eastAsia="ru-RU"/>
        </w:rPr>
      </w:pPr>
    </w:p>
    <w:p w:rsidR="00B92249" w:rsidRPr="001B6F1D" w:rsidRDefault="00B92249" w:rsidP="00B92249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1.1. Предметом настоящего договора является организация практической подготовки обучающихся по программам бакалавриата, магистратуры, аспирантуры (далее – «обучающихся»). </w:t>
      </w:r>
    </w:p>
    <w:p w:rsidR="00B92249" w:rsidRPr="001B6F1D" w:rsidRDefault="00B92249" w:rsidP="00B92249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1.2. Образовательная программа (программы), компоненты образовательных программ,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согласовываются Сторонами и являются неотъемлемой частью настоящего договора (приложение № 1).</w:t>
      </w:r>
    </w:p>
    <w:p w:rsidR="00B92249" w:rsidRDefault="00B92249" w:rsidP="00B92249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1.3. Реализация компонентов образовательной программы, согласованных Сторонами в приложении №</w:t>
      </w:r>
      <w:r w:rsidR="00932C1B">
        <w:rPr>
          <w:rFonts w:cs="Times New Roman"/>
          <w:szCs w:val="24"/>
          <w:lang w:eastAsia="ru-RU"/>
        </w:rPr>
        <w:t xml:space="preserve"> </w:t>
      </w:r>
      <w:r w:rsidRPr="001B6F1D">
        <w:rPr>
          <w:rFonts w:cs="Times New Roman"/>
          <w:szCs w:val="24"/>
          <w:lang w:eastAsia="ru-RU"/>
        </w:rPr>
        <w:t>1 к настоящему договору (далее - компоненты образовательной программы), осуществляется в помещениях Организации, перечень которых согласовывается Сторонами и является неотъемлемой частью настоящего Договора (приложение № 2).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2. Права и обязанности Сторон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 Академия обязуется: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2.1.1. Не позднее, чем за </w:t>
      </w:r>
      <w:r w:rsidR="002F7DD0">
        <w:rPr>
          <w:rFonts w:cs="Times New Roman"/>
          <w:szCs w:val="24"/>
          <w:lang w:eastAsia="ru-RU"/>
        </w:rPr>
        <w:t>10</w:t>
      </w:r>
      <w:r w:rsidRPr="001B6F1D">
        <w:rPr>
          <w:rFonts w:cs="Times New Roman"/>
          <w:szCs w:val="24"/>
          <w:lang w:eastAsia="ru-RU"/>
        </w:rPr>
        <w:t xml:space="preserve"> рабочих дней до начала практической подготовки по каждому компоненту образовательной программы представить в Организацию поименные списки обучающихся, осваивающих соответствующие компоненты образовательной программы посредством практической подготовки.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2.1.2. Назначить руководителя по практической подготовке от Академии, который:</w:t>
      </w:r>
    </w:p>
    <w:p w:rsidR="00B92249" w:rsidRPr="001B6F1D" w:rsidRDefault="00B92249" w:rsidP="00B92249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B92249" w:rsidRPr="001B6F1D" w:rsidRDefault="00B92249" w:rsidP="00B92249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B92249" w:rsidRPr="001B6F1D" w:rsidRDefault="00B92249" w:rsidP="00B92249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B92249" w:rsidRPr="001B6F1D" w:rsidRDefault="00B92249" w:rsidP="00B92249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несет ответственность совместно с ответственным работником Академии за реализацию компонентов образовательной программы в форме практической подготовки, за жизнь и здоровье обучающихся и работников Академии,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2.1.3. При смене руководителя по практической подготовке в </w:t>
      </w:r>
      <w:r w:rsidR="002F7DD0">
        <w:rPr>
          <w:rFonts w:cs="Times New Roman"/>
          <w:szCs w:val="24"/>
          <w:lang w:eastAsia="ru-RU"/>
        </w:rPr>
        <w:t>3-</w:t>
      </w:r>
      <w:r w:rsidRPr="001B6F1D">
        <w:rPr>
          <w:rFonts w:cs="Times New Roman"/>
          <w:szCs w:val="24"/>
          <w:lang w:eastAsia="ru-RU"/>
        </w:rPr>
        <w:t>дневный срок сообщить об этом Организации</w:t>
      </w:r>
      <w:r w:rsidR="002D0911">
        <w:rPr>
          <w:rFonts w:cs="Times New Roman"/>
          <w:szCs w:val="24"/>
          <w:lang w:eastAsia="ru-RU"/>
        </w:rPr>
        <w:t>.</w:t>
      </w:r>
      <w:r w:rsidRPr="001B6F1D">
        <w:rPr>
          <w:rFonts w:cs="Times New Roman"/>
          <w:szCs w:val="24"/>
          <w:lang w:eastAsia="ru-RU"/>
        </w:rPr>
        <w:t>;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</w:t>
      </w:r>
      <w:r w:rsidRPr="001B6F1D">
        <w:rPr>
          <w:rFonts w:cs="Times New Roman"/>
          <w:szCs w:val="24"/>
          <w:lang w:eastAsia="ru-RU"/>
        </w:rPr>
        <w:lastRenderedPageBreak/>
        <w:t>продолжительность и период их реализации</w:t>
      </w:r>
      <w:r w:rsidR="002D0911">
        <w:rPr>
          <w:rFonts w:cs="Times New Roman"/>
          <w:szCs w:val="24"/>
          <w:lang w:eastAsia="ru-RU"/>
        </w:rPr>
        <w:t>.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2.1.5. Направить обучающихся в Организацию для освоения компонентов образовательной программы в форме практической подготовки.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 Организация обязуется: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Организации, которое обеспечивает организацию реализации компонентов образовательной программы в форме практической подготовки со стороны Организации.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2.2.3. При смене лица, указанного в </w:t>
      </w:r>
      <w:r w:rsidRPr="001B6F1D">
        <w:rPr>
          <w:rFonts w:cs="Times New Roman"/>
          <w:szCs w:val="24"/>
          <w:bdr w:val="none" w:sz="0" w:space="0" w:color="auto" w:frame="1"/>
          <w:lang w:eastAsia="ru-RU"/>
        </w:rPr>
        <w:t>пункте 2.2.2</w:t>
      </w:r>
      <w:r w:rsidRPr="001B6F1D">
        <w:rPr>
          <w:rFonts w:cs="Times New Roman"/>
          <w:szCs w:val="24"/>
          <w:lang w:eastAsia="ru-RU"/>
        </w:rPr>
        <w:t xml:space="preserve">, в </w:t>
      </w:r>
      <w:r w:rsidR="002F7DD0">
        <w:rPr>
          <w:rFonts w:cs="Times New Roman"/>
          <w:szCs w:val="24"/>
          <w:lang w:eastAsia="ru-RU"/>
        </w:rPr>
        <w:t>3</w:t>
      </w:r>
      <w:r w:rsidRPr="001B6F1D">
        <w:rPr>
          <w:rFonts w:cs="Times New Roman"/>
          <w:szCs w:val="24"/>
          <w:lang w:eastAsia="ru-RU"/>
        </w:rPr>
        <w:t>-дневный срок сообщить об этом Академии</w:t>
      </w:r>
      <w:r w:rsidR="002D0911">
        <w:rPr>
          <w:rFonts w:cs="Times New Roman"/>
          <w:szCs w:val="24"/>
          <w:lang w:eastAsia="ru-RU"/>
        </w:rPr>
        <w:t>.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="002D0911">
        <w:rPr>
          <w:rFonts w:cs="Times New Roman"/>
          <w:szCs w:val="24"/>
          <w:lang w:eastAsia="ru-RU"/>
        </w:rPr>
        <w:t>.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Академии об условиях труда и требованиях охраны труда на рабочем месте</w:t>
      </w:r>
      <w:r w:rsidR="002D0911">
        <w:rPr>
          <w:rFonts w:cs="Times New Roman"/>
          <w:szCs w:val="24"/>
          <w:lang w:eastAsia="ru-RU"/>
        </w:rPr>
        <w:t>.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2.2.6. Ознакомить обучающихся с правилами внутреннего т</w:t>
      </w:r>
      <w:r w:rsidR="007C2F2C">
        <w:rPr>
          <w:rFonts w:cs="Times New Roman"/>
          <w:szCs w:val="24"/>
          <w:lang w:eastAsia="ru-RU"/>
        </w:rPr>
        <w:t>рудового распорядка Организации</w:t>
      </w:r>
      <w:r w:rsidRPr="001B6F1D">
        <w:rPr>
          <w:rFonts w:cs="Times New Roman"/>
          <w:szCs w:val="24"/>
          <w:lang w:eastAsia="ru-RU"/>
        </w:rPr>
        <w:t>.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2.2.7.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</w:t>
      </w:r>
      <w:r w:rsidR="002D0911">
        <w:rPr>
          <w:rFonts w:cs="Times New Roman"/>
          <w:szCs w:val="24"/>
          <w:lang w:eastAsia="ru-RU"/>
        </w:rPr>
        <w:t>.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2.2.8. Предоставить обучающимся и руководителю по практической подготовке от Академии возможность пользоваться помещениями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</w:t>
      </w:r>
      <w:r w:rsidR="002D0911">
        <w:rPr>
          <w:rFonts w:cs="Times New Roman"/>
          <w:szCs w:val="24"/>
          <w:lang w:eastAsia="ru-RU"/>
        </w:rPr>
        <w:t>.</w:t>
      </w:r>
      <w:r w:rsidR="00517F53">
        <w:rPr>
          <w:rFonts w:cs="Times New Roman"/>
          <w:szCs w:val="24"/>
          <w:lang w:eastAsia="ru-RU"/>
        </w:rPr>
        <w:t xml:space="preserve"> </w:t>
      </w:r>
      <w:r w:rsidR="00517F53" w:rsidRPr="00517F53">
        <w:rPr>
          <w:rFonts w:cs="Times New Roman"/>
          <w:szCs w:val="24"/>
          <w:lang w:eastAsia="ru-RU"/>
        </w:rPr>
        <w:t>При этом Академия уведомляет Организацию о планируемом визите руководителя практики от Академии не менее чем за 10 (десять) рабочих дней до даты посещения.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2.2.9. Обо всех случаях нарушения обучающимися правил внутреннего трудового распорядка, охраны труда и техники безопасности, а также о фактах отсутствия обучающихся без согласования с руководителем практики в Организации сообщить руководителю по практической подготовке от Академии</w:t>
      </w:r>
      <w:r w:rsidR="002D0911">
        <w:rPr>
          <w:rFonts w:cs="Times New Roman"/>
          <w:szCs w:val="24"/>
          <w:lang w:eastAsia="ru-RU"/>
        </w:rPr>
        <w:t>.</w:t>
      </w:r>
    </w:p>
    <w:p w:rsidR="00B92249" w:rsidRPr="001B6F1D" w:rsidRDefault="00B92249" w:rsidP="00B92249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2.2.10. Обеспечивать обучающихся необходимыми материалами и информацией, не составляющей коммерческую или иную тайну, которые могут быть использованы ими в написании курсовых, выпускных квалификационных работ или диссертаций.</w:t>
      </w:r>
    </w:p>
    <w:p w:rsidR="00B92249" w:rsidRPr="001B6F1D" w:rsidRDefault="00B92249" w:rsidP="00B92249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2.2.11.</w:t>
      </w:r>
      <w:r w:rsidRPr="001B6F1D">
        <w:rPr>
          <w:rFonts w:cs="Times New Roman"/>
          <w:szCs w:val="24"/>
          <w:lang w:eastAsia="ru-RU"/>
        </w:rPr>
        <w:tab/>
        <w:t>По окончании практики предоставить обучающимся отзывы об их работе в Организации, заверить подписями/печатями отчетные документы по практике.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 Академия имеет право: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</w:t>
      </w:r>
      <w:r w:rsidR="002D0911">
        <w:rPr>
          <w:rFonts w:cs="Times New Roman"/>
          <w:szCs w:val="24"/>
          <w:lang w:eastAsia="ru-RU"/>
        </w:rPr>
        <w:t>.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2.4. Организация имеет право: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разглашению конфиденциальной информации</w:t>
      </w:r>
      <w:r w:rsidR="002D0911">
        <w:rPr>
          <w:rFonts w:cs="Times New Roman"/>
          <w:szCs w:val="24"/>
          <w:lang w:eastAsia="ru-RU"/>
        </w:rPr>
        <w:t>.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2.4.2.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 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B92249" w:rsidRPr="001B6F1D" w:rsidRDefault="00B92249" w:rsidP="00B92249">
      <w:pPr>
        <w:widowControl w:val="0"/>
        <w:suppressLineNumbers/>
        <w:suppressAutoHyphens/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3. Прочие условия</w:t>
      </w:r>
    </w:p>
    <w:p w:rsidR="00B92249" w:rsidRPr="001B6F1D" w:rsidRDefault="00B92249" w:rsidP="00B92249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B92249" w:rsidRPr="001B6F1D" w:rsidRDefault="00B92249" w:rsidP="00B92249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3.1. В период проведения практической подготовки на обучающихся распространяются правила внутреннего распорядка, правила охраны труда и техники безопасности, действующие в Организации.</w:t>
      </w:r>
    </w:p>
    <w:p w:rsidR="00B92249" w:rsidRPr="001B6F1D" w:rsidRDefault="00B92249" w:rsidP="00B92249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3.2. Продолжительность рабочего дня обучающихся должна соответствовать ст.91 и 92 ТК РФ.</w:t>
      </w:r>
    </w:p>
    <w:p w:rsidR="00B92249" w:rsidRPr="001B6F1D" w:rsidRDefault="00B92249" w:rsidP="00B92249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3.3. Практическая подготовка обучающихся с ограниченными возможностями здоровья проводится с учетом их </w:t>
      </w:r>
      <w:r w:rsidRPr="001B6F1D">
        <w:rPr>
          <w:rFonts w:cs="Times New Roman"/>
          <w:szCs w:val="24"/>
          <w:shd w:val="clear" w:color="auto" w:fill="FFFFFF"/>
        </w:rPr>
        <w:t>индивидуальных</w:t>
      </w:r>
      <w:r w:rsidR="00932C1B">
        <w:rPr>
          <w:rFonts w:cs="Times New Roman"/>
          <w:szCs w:val="24"/>
          <w:shd w:val="clear" w:color="auto" w:fill="FFFFFF"/>
        </w:rPr>
        <w:t xml:space="preserve"> </w:t>
      </w:r>
      <w:r w:rsidRPr="001B6F1D">
        <w:rPr>
          <w:rFonts w:cs="Times New Roman"/>
          <w:bCs/>
          <w:szCs w:val="24"/>
          <w:shd w:val="clear" w:color="auto" w:fill="FFFFFF"/>
        </w:rPr>
        <w:t>особенностей и</w:t>
      </w:r>
      <w:r w:rsidRPr="001B6F1D">
        <w:rPr>
          <w:rFonts w:cs="Times New Roman"/>
          <w:szCs w:val="24"/>
          <w:shd w:val="clear" w:color="auto" w:fill="FFFFFF"/>
        </w:rPr>
        <w:t xml:space="preserve"> состояния</w:t>
      </w:r>
      <w:r w:rsidR="00932C1B">
        <w:rPr>
          <w:rFonts w:cs="Times New Roman"/>
          <w:szCs w:val="24"/>
          <w:shd w:val="clear" w:color="auto" w:fill="FFFFFF"/>
        </w:rPr>
        <w:t xml:space="preserve"> </w:t>
      </w:r>
      <w:r w:rsidRPr="001B6F1D">
        <w:rPr>
          <w:rFonts w:cs="Times New Roman"/>
          <w:bCs/>
          <w:szCs w:val="24"/>
          <w:shd w:val="clear" w:color="auto" w:fill="FFFFFF"/>
        </w:rPr>
        <w:t>здоровья.</w:t>
      </w:r>
    </w:p>
    <w:p w:rsidR="00B92249" w:rsidRPr="001B6F1D" w:rsidRDefault="00B92249" w:rsidP="00B92249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pacing w:val="-6"/>
          <w:szCs w:val="24"/>
          <w:lang w:eastAsia="ru-RU"/>
        </w:rPr>
        <w:t>3.4. Настоящий договор не предусматривает каких-либо финансовых обязательств. Финансовые обязательства могут возникнуть у Сторон на основании отдельных договоров и соглашений, подписанных обеими Сторонами.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4. Срок действия договора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4.1. Настоящий договор вступает в силу после его подписания и действует до пол</w:t>
      </w:r>
      <w:r>
        <w:rPr>
          <w:rFonts w:cs="Times New Roman"/>
          <w:szCs w:val="24"/>
          <w:lang w:eastAsia="ru-RU"/>
        </w:rPr>
        <w:t>ного исполнения сторонами обязательств</w:t>
      </w:r>
      <w:r w:rsidRPr="001B6F1D">
        <w:rPr>
          <w:rFonts w:cs="Times New Roman"/>
          <w:szCs w:val="24"/>
          <w:lang w:eastAsia="ru-RU"/>
        </w:rPr>
        <w:t>.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outlineLvl w:val="2"/>
        <w:rPr>
          <w:rFonts w:cs="Times New Roman"/>
          <w:bCs/>
          <w:szCs w:val="24"/>
          <w:lang w:eastAsia="ru-RU"/>
        </w:rPr>
      </w:pP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5. Заключительные положения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B92249" w:rsidRPr="001B6F1D" w:rsidRDefault="00B92249" w:rsidP="00B92249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B92249" w:rsidRPr="001B6F1D" w:rsidRDefault="00B92249" w:rsidP="00B92249">
      <w:pPr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B92249" w:rsidRPr="001B6F1D" w:rsidRDefault="00B92249" w:rsidP="00B92249">
      <w:pPr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6. Адреса, реквизиты и подписи сторон</w:t>
      </w:r>
    </w:p>
    <w:p w:rsidR="00B92249" w:rsidRPr="001B6F1D" w:rsidRDefault="00B92249" w:rsidP="00B92249">
      <w:pPr>
        <w:contextualSpacing/>
        <w:jc w:val="center"/>
        <w:rPr>
          <w:rFonts w:cs="Times New Roman"/>
          <w:b/>
          <w:szCs w:val="24"/>
          <w:lang w:eastAsia="ru-RU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4821"/>
        <w:gridCol w:w="425"/>
        <w:gridCol w:w="4394"/>
      </w:tblGrid>
      <w:tr w:rsidR="00B92249" w:rsidRPr="001B6F1D" w:rsidTr="002D0911">
        <w:tc>
          <w:tcPr>
            <w:tcW w:w="4821" w:type="dxa"/>
          </w:tcPr>
          <w:p w:rsidR="00B92249" w:rsidRPr="001B6F1D" w:rsidRDefault="00B92249" w:rsidP="002D091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B92249" w:rsidRPr="001B6F1D" w:rsidRDefault="00B92249" w:rsidP="002D091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B92249" w:rsidRPr="001B6F1D" w:rsidRDefault="00B92249" w:rsidP="002D091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Адрес: 119285, г.</w:t>
            </w:r>
            <w:r w:rsidR="00517F53">
              <w:rPr>
                <w:rFonts w:cs="Times New Roman"/>
                <w:szCs w:val="24"/>
              </w:rPr>
              <w:t xml:space="preserve"> </w:t>
            </w:r>
            <w:r w:rsidRPr="001B6F1D">
              <w:rPr>
                <w:rFonts w:cs="Times New Roman"/>
                <w:szCs w:val="24"/>
              </w:rPr>
              <w:t xml:space="preserve">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B92249" w:rsidRPr="001B6F1D" w:rsidRDefault="00B92249" w:rsidP="002D091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8(499)143-12-35</w:t>
            </w:r>
          </w:p>
          <w:p w:rsidR="00B92249" w:rsidRPr="001B6F1D" w:rsidRDefault="00B92249" w:rsidP="002D091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B92249" w:rsidRDefault="00B92249" w:rsidP="002D091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2D0911" w:rsidRDefault="002D0911" w:rsidP="002D091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0911" w:rsidRPr="001B6F1D" w:rsidRDefault="002D0911" w:rsidP="002D091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2D0911" w:rsidRPr="001B6F1D" w:rsidRDefault="002D0911" w:rsidP="002D0911">
            <w:pPr>
              <w:contextualSpacing/>
              <w:rPr>
                <w:rFonts w:cs="Times New Roman"/>
                <w:szCs w:val="24"/>
              </w:rPr>
            </w:pPr>
          </w:p>
          <w:p w:rsidR="002D0911" w:rsidRPr="001B6F1D" w:rsidRDefault="002D0911" w:rsidP="002D091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2D0911" w:rsidRPr="001B6F1D" w:rsidRDefault="002D0911" w:rsidP="002D091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3F7816">
              <w:rPr>
                <w:rFonts w:eastAsia="Times New Roman" w:cs="Times New Roman"/>
                <w:szCs w:val="24"/>
              </w:rPr>
              <w:t>Куликова О.М.</w:t>
            </w:r>
          </w:p>
          <w:p w:rsidR="002D0911" w:rsidRDefault="002D0911" w:rsidP="002D091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B92249" w:rsidRPr="001B6F1D" w:rsidRDefault="002D0911" w:rsidP="002D091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425" w:type="dxa"/>
          </w:tcPr>
          <w:p w:rsidR="00B92249" w:rsidRPr="001B6F1D" w:rsidRDefault="00B92249" w:rsidP="002D091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394" w:type="dxa"/>
          </w:tcPr>
          <w:p w:rsidR="00B92249" w:rsidRPr="001B6F1D" w:rsidRDefault="00B92249" w:rsidP="002D091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B92249" w:rsidRPr="001B6F1D" w:rsidRDefault="00B92249" w:rsidP="002D091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2D0911" w:rsidRDefault="002D0911" w:rsidP="002D0911">
            <w:pPr>
              <w:contextualSpacing/>
              <w:rPr>
                <w:rFonts w:cs="Times New Roman"/>
                <w:szCs w:val="24"/>
                <w:lang w:eastAsia="ru-RU"/>
              </w:rPr>
            </w:pPr>
          </w:p>
          <w:p w:rsidR="002D0911" w:rsidRDefault="002D0911" w:rsidP="002D0911">
            <w:pPr>
              <w:contextualSpacing/>
              <w:rPr>
                <w:rFonts w:cs="Times New Roman"/>
                <w:szCs w:val="24"/>
                <w:lang w:eastAsia="ru-RU"/>
              </w:rPr>
            </w:pPr>
          </w:p>
          <w:p w:rsidR="002D0911" w:rsidRDefault="002D0911" w:rsidP="002D0911">
            <w:pPr>
              <w:contextualSpacing/>
              <w:rPr>
                <w:rFonts w:cs="Times New Roman"/>
                <w:szCs w:val="24"/>
                <w:lang w:eastAsia="ru-RU"/>
              </w:rPr>
            </w:pPr>
          </w:p>
          <w:p w:rsidR="002D0911" w:rsidRDefault="002D0911" w:rsidP="002D0911">
            <w:pPr>
              <w:contextualSpacing/>
              <w:rPr>
                <w:rFonts w:cs="Times New Roman"/>
                <w:szCs w:val="24"/>
                <w:lang w:eastAsia="ru-RU"/>
              </w:rPr>
            </w:pPr>
          </w:p>
          <w:p w:rsidR="00B92249" w:rsidRPr="001B6F1D" w:rsidRDefault="00B92249" w:rsidP="002D091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  <w:r w:rsidR="002D0911">
              <w:rPr>
                <w:rFonts w:cs="Times New Roman"/>
                <w:szCs w:val="24"/>
                <w:lang w:eastAsia="ru-RU"/>
              </w:rPr>
              <w:t xml:space="preserve">: </w:t>
            </w:r>
          </w:p>
          <w:p w:rsidR="00B92249" w:rsidRPr="001B6F1D" w:rsidRDefault="00B92249" w:rsidP="002D091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  <w:r w:rsidR="002D0911">
              <w:rPr>
                <w:rFonts w:cs="Times New Roman"/>
                <w:szCs w:val="24"/>
                <w:lang w:eastAsia="ru-RU"/>
              </w:rPr>
              <w:t xml:space="preserve">: </w:t>
            </w:r>
          </w:p>
          <w:p w:rsidR="00B92249" w:rsidRPr="001B6F1D" w:rsidRDefault="00B92249" w:rsidP="002D091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  <w:r w:rsidR="002D0911">
              <w:rPr>
                <w:rFonts w:cs="Times New Roman"/>
                <w:szCs w:val="24"/>
                <w:lang w:eastAsia="ru-RU"/>
              </w:rPr>
              <w:t xml:space="preserve"> </w:t>
            </w:r>
          </w:p>
          <w:p w:rsidR="00B92249" w:rsidRDefault="00B92249" w:rsidP="002D0911">
            <w:pPr>
              <w:contextualSpacing/>
              <w:jc w:val="both"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  <w:r w:rsidR="002D0911">
              <w:rPr>
                <w:rFonts w:cs="Times New Roman"/>
                <w:szCs w:val="24"/>
                <w:lang w:eastAsia="ru-RU"/>
              </w:rPr>
              <w:t xml:space="preserve"> </w:t>
            </w:r>
          </w:p>
          <w:p w:rsidR="002D0911" w:rsidRDefault="002D0911" w:rsidP="002D0911">
            <w:pPr>
              <w:contextualSpacing/>
              <w:jc w:val="both"/>
              <w:rPr>
                <w:rFonts w:cs="Times New Roman"/>
                <w:szCs w:val="24"/>
                <w:lang w:eastAsia="ru-RU"/>
              </w:rPr>
            </w:pPr>
          </w:p>
          <w:p w:rsidR="002D0911" w:rsidRPr="001B6F1D" w:rsidRDefault="002D0911" w:rsidP="002D091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2D0911" w:rsidRPr="001B6F1D" w:rsidRDefault="002D0911" w:rsidP="002D091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0911" w:rsidRPr="001B6F1D" w:rsidRDefault="002D0911" w:rsidP="002D091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2D0911" w:rsidRPr="001B6F1D" w:rsidRDefault="002D0911" w:rsidP="002D091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2D0911" w:rsidRPr="001B6F1D" w:rsidRDefault="002D0911" w:rsidP="002D091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0911" w:rsidRPr="001B6F1D" w:rsidRDefault="002D0911" w:rsidP="002D091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2D0911" w:rsidRDefault="002D0911" w:rsidP="00B92249">
      <w:pPr>
        <w:rPr>
          <w:rFonts w:cs="Times New Roman"/>
          <w:szCs w:val="24"/>
        </w:rPr>
      </w:pPr>
    </w:p>
    <w:p w:rsidR="00B92249" w:rsidRPr="001B6F1D" w:rsidRDefault="00B92249" w:rsidP="00B92249">
      <w:pPr>
        <w:rPr>
          <w:rFonts w:cs="Times New Roman"/>
          <w:szCs w:val="24"/>
        </w:rPr>
      </w:pPr>
      <w:r w:rsidRPr="001B6F1D">
        <w:rPr>
          <w:rFonts w:cs="Times New Roman"/>
          <w:szCs w:val="24"/>
        </w:rPr>
        <w:br w:type="page"/>
      </w:r>
    </w:p>
    <w:p w:rsidR="00B92249" w:rsidRPr="001B6F1D" w:rsidRDefault="00B92249" w:rsidP="002D0911">
      <w:pPr>
        <w:ind w:left="6237"/>
        <w:contextualSpacing/>
        <w:rPr>
          <w:rFonts w:cs="Times New Roman"/>
          <w:szCs w:val="24"/>
        </w:rPr>
      </w:pPr>
    </w:p>
    <w:p w:rsidR="002D0911" w:rsidRDefault="002D0911" w:rsidP="002D0911">
      <w:pPr>
        <w:ind w:left="6237"/>
        <w:contextualSpacing/>
        <w:rPr>
          <w:rFonts w:cs="Times New Roman"/>
          <w:szCs w:val="24"/>
        </w:rPr>
      </w:pPr>
    </w:p>
    <w:p w:rsidR="00B92249" w:rsidRPr="001B6F1D" w:rsidRDefault="00B92249" w:rsidP="002D0911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Приложение № 1 к договору о практической подготовке обучающихся № _</w:t>
      </w:r>
      <w:r w:rsidR="002D0911">
        <w:rPr>
          <w:rFonts w:cs="Times New Roman"/>
          <w:szCs w:val="24"/>
        </w:rPr>
        <w:t>_</w:t>
      </w:r>
      <w:r w:rsidRPr="001B6F1D">
        <w:rPr>
          <w:rFonts w:cs="Times New Roman"/>
          <w:szCs w:val="24"/>
        </w:rPr>
        <w:t>___</w:t>
      </w:r>
    </w:p>
    <w:p w:rsidR="00B92249" w:rsidRPr="001B6F1D" w:rsidRDefault="00B92249" w:rsidP="002D0911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от «___» ____</w:t>
      </w:r>
      <w:r w:rsidR="002D0911">
        <w:rPr>
          <w:rFonts w:cs="Times New Roman"/>
          <w:szCs w:val="24"/>
        </w:rPr>
        <w:t>_</w:t>
      </w:r>
      <w:r w:rsidRPr="001B6F1D">
        <w:rPr>
          <w:rFonts w:cs="Times New Roman"/>
          <w:szCs w:val="24"/>
        </w:rPr>
        <w:t>______ ____ г.</w:t>
      </w:r>
    </w:p>
    <w:p w:rsidR="00B92249" w:rsidRPr="001B6F1D" w:rsidRDefault="00B92249" w:rsidP="002D0911">
      <w:pPr>
        <w:ind w:left="6237"/>
        <w:contextualSpacing/>
        <w:rPr>
          <w:rFonts w:cs="Times New Roman"/>
          <w:szCs w:val="24"/>
        </w:rPr>
      </w:pPr>
    </w:p>
    <w:p w:rsidR="00B92249" w:rsidRPr="001B6F1D" w:rsidRDefault="00B92249" w:rsidP="002D0911">
      <w:pPr>
        <w:ind w:left="6237"/>
        <w:contextualSpacing/>
        <w:rPr>
          <w:rFonts w:cs="Times New Roman"/>
          <w:szCs w:val="24"/>
        </w:rPr>
      </w:pPr>
    </w:p>
    <w:p w:rsidR="00B92249" w:rsidRPr="001B6F1D" w:rsidRDefault="00B92249" w:rsidP="00B92249">
      <w:pPr>
        <w:contextualSpacing/>
        <w:jc w:val="center"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Компонент образовательной программы, который реализуется в Организации:</w:t>
      </w:r>
    </w:p>
    <w:p w:rsidR="00077E0F" w:rsidRDefault="00077E0F" w:rsidP="00077E0F">
      <w:pPr>
        <w:rPr>
          <w:rFonts w:cs="Times New Roman"/>
          <w:szCs w:val="24"/>
        </w:rPr>
      </w:pPr>
    </w:p>
    <w:tbl>
      <w:tblPr>
        <w:tblStyle w:val="a5"/>
        <w:tblW w:w="1034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2268"/>
        <w:gridCol w:w="1134"/>
        <w:gridCol w:w="2410"/>
        <w:gridCol w:w="1134"/>
        <w:gridCol w:w="1701"/>
      </w:tblGrid>
      <w:tr w:rsidR="00077E0F" w:rsidTr="00932C1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0F" w:rsidRPr="00E57025" w:rsidRDefault="00E926D5" w:rsidP="00E926D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</w:t>
            </w:r>
            <w:r w:rsidR="00077E0F" w:rsidRPr="00E57025">
              <w:rPr>
                <w:rFonts w:cs="Times New Roman"/>
                <w:sz w:val="22"/>
              </w:rPr>
              <w:t>аправлени</w:t>
            </w:r>
            <w:r>
              <w:rPr>
                <w:rFonts w:cs="Times New Roman"/>
                <w:sz w:val="22"/>
              </w:rPr>
              <w:t>е</w:t>
            </w:r>
            <w:r w:rsidR="00077E0F" w:rsidRPr="00E57025">
              <w:rPr>
                <w:rFonts w:cs="Times New Roman"/>
                <w:sz w:val="22"/>
              </w:rPr>
              <w:t xml:space="preserve"> подготовки</w:t>
            </w:r>
            <w:r w:rsidR="00932C1B">
              <w:rPr>
                <w:rFonts w:cs="Times New Roman"/>
                <w:sz w:val="22"/>
              </w:rPr>
              <w:t>, уровень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0F" w:rsidRPr="00E57025" w:rsidRDefault="00E926D5" w:rsidP="00E926D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Образовательная программа (п</w:t>
            </w:r>
            <w:r w:rsidR="00077E0F" w:rsidRPr="00E57025">
              <w:rPr>
                <w:rFonts w:cs="Times New Roman"/>
                <w:sz w:val="22"/>
              </w:rPr>
              <w:t>рофиль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0F" w:rsidRPr="00E57025" w:rsidRDefault="00077E0F">
            <w:pPr>
              <w:jc w:val="center"/>
              <w:rPr>
                <w:rFonts w:cs="Times New Roman"/>
                <w:sz w:val="22"/>
              </w:rPr>
            </w:pPr>
            <w:r w:rsidRPr="00E57025">
              <w:rPr>
                <w:rFonts w:cs="Times New Roman"/>
                <w:sz w:val="22"/>
              </w:rPr>
              <w:t xml:space="preserve">Компонент </w:t>
            </w:r>
            <w:proofErr w:type="spellStart"/>
            <w:r w:rsidRPr="00E57025">
              <w:rPr>
                <w:rFonts w:cs="Times New Roman"/>
                <w:sz w:val="22"/>
              </w:rPr>
              <w:t>образова</w:t>
            </w:r>
            <w:proofErr w:type="spellEnd"/>
            <w:r w:rsidRPr="00E57025">
              <w:rPr>
                <w:rFonts w:cs="Times New Roman"/>
                <w:sz w:val="22"/>
              </w:rPr>
              <w:t>-тельной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0F" w:rsidRPr="00E57025" w:rsidRDefault="00624D7E" w:rsidP="00624D7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Вид, т</w:t>
            </w:r>
            <w:r w:rsidR="00077E0F" w:rsidRPr="00E57025">
              <w:rPr>
                <w:rFonts w:cs="Times New Roman"/>
                <w:sz w:val="22"/>
              </w:rPr>
              <w:t>ип 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0F" w:rsidRPr="00E57025" w:rsidRDefault="00077E0F">
            <w:pPr>
              <w:jc w:val="center"/>
              <w:rPr>
                <w:rFonts w:cs="Times New Roman"/>
                <w:sz w:val="22"/>
              </w:rPr>
            </w:pPr>
            <w:r w:rsidRPr="00E57025">
              <w:rPr>
                <w:rFonts w:cs="Times New Roman"/>
                <w:sz w:val="22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0F" w:rsidRPr="00E57025" w:rsidRDefault="00077E0F">
            <w:pPr>
              <w:jc w:val="center"/>
              <w:rPr>
                <w:rFonts w:cs="Times New Roman"/>
                <w:sz w:val="22"/>
              </w:rPr>
            </w:pPr>
            <w:r w:rsidRPr="00E57025">
              <w:rPr>
                <w:rFonts w:cs="Times New Roman"/>
                <w:sz w:val="22"/>
              </w:rPr>
              <w:t>Фамилия, имя, отчество обучающегося (полностью)</w:t>
            </w:r>
          </w:p>
        </w:tc>
      </w:tr>
      <w:tr w:rsidR="002D0911" w:rsidRPr="00E57025" w:rsidTr="00932C1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11" w:rsidRPr="00E57025" w:rsidRDefault="002D0911" w:rsidP="002D091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11" w:rsidRPr="00E57025" w:rsidRDefault="002D091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1B" w:rsidRDefault="00932C1B">
            <w:pPr>
              <w:jc w:val="center"/>
              <w:rPr>
                <w:rFonts w:cs="Times New Roman"/>
                <w:sz w:val="22"/>
              </w:rPr>
            </w:pPr>
          </w:p>
          <w:p w:rsidR="002D0911" w:rsidRDefault="002D0911">
            <w:pPr>
              <w:jc w:val="center"/>
              <w:rPr>
                <w:rFonts w:cs="Times New Roman"/>
                <w:sz w:val="22"/>
              </w:rPr>
            </w:pPr>
            <w:r w:rsidRPr="00E57025">
              <w:rPr>
                <w:rFonts w:cs="Times New Roman"/>
                <w:sz w:val="22"/>
              </w:rPr>
              <w:t>Практика</w:t>
            </w:r>
          </w:p>
          <w:p w:rsidR="00932C1B" w:rsidRPr="00E57025" w:rsidRDefault="00932C1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11" w:rsidRPr="00E57025" w:rsidRDefault="002D091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11" w:rsidRPr="00E57025" w:rsidRDefault="002D091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11" w:rsidRPr="00E57025" w:rsidRDefault="002D0911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B92249" w:rsidRDefault="00B92249" w:rsidP="00B92249">
      <w:pPr>
        <w:ind w:left="360"/>
        <w:contextualSpacing/>
        <w:jc w:val="both"/>
        <w:rPr>
          <w:rFonts w:cs="Times New Roman"/>
          <w:szCs w:val="24"/>
          <w:lang w:eastAsia="ru-RU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4821"/>
        <w:gridCol w:w="425"/>
        <w:gridCol w:w="4394"/>
      </w:tblGrid>
      <w:tr w:rsidR="002D0911" w:rsidRPr="001B6F1D" w:rsidTr="00523FD8">
        <w:tc>
          <w:tcPr>
            <w:tcW w:w="4821" w:type="dxa"/>
          </w:tcPr>
          <w:p w:rsidR="002D0911" w:rsidRPr="001B6F1D" w:rsidRDefault="002D0911" w:rsidP="00523FD8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2D0911" w:rsidRPr="001B6F1D" w:rsidRDefault="002D0911" w:rsidP="00523FD8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2D0911" w:rsidRPr="001B6F1D" w:rsidRDefault="002D0911" w:rsidP="00523FD8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Адрес: 119285, г.</w:t>
            </w:r>
            <w:r w:rsidR="00517F53">
              <w:rPr>
                <w:rFonts w:cs="Times New Roman"/>
                <w:szCs w:val="24"/>
              </w:rPr>
              <w:t xml:space="preserve"> </w:t>
            </w:r>
            <w:r w:rsidRPr="001B6F1D">
              <w:rPr>
                <w:rFonts w:cs="Times New Roman"/>
                <w:szCs w:val="24"/>
              </w:rPr>
              <w:t xml:space="preserve">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2D0911" w:rsidRPr="001B6F1D" w:rsidRDefault="002D0911" w:rsidP="00523FD8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8(499)143-12-35</w:t>
            </w:r>
          </w:p>
          <w:p w:rsidR="002D0911" w:rsidRPr="001B6F1D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2D0911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2D0911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0911" w:rsidRPr="001B6F1D" w:rsidRDefault="002D0911" w:rsidP="00523FD8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2D0911" w:rsidRPr="001B6F1D" w:rsidRDefault="002D0911" w:rsidP="00523FD8">
            <w:pPr>
              <w:contextualSpacing/>
              <w:rPr>
                <w:rFonts w:cs="Times New Roman"/>
                <w:szCs w:val="24"/>
              </w:rPr>
            </w:pPr>
          </w:p>
          <w:p w:rsidR="002D0911" w:rsidRPr="001B6F1D" w:rsidRDefault="002D0911" w:rsidP="00523FD8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2D0911" w:rsidRPr="001B6F1D" w:rsidRDefault="002D0911" w:rsidP="00523FD8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3F7816">
              <w:rPr>
                <w:rFonts w:eastAsia="Times New Roman" w:cs="Times New Roman"/>
                <w:szCs w:val="24"/>
              </w:rPr>
              <w:t>Куликова О.М</w:t>
            </w:r>
            <w:r>
              <w:rPr>
                <w:rFonts w:eastAsia="Times New Roman" w:cs="Times New Roman"/>
                <w:szCs w:val="24"/>
              </w:rPr>
              <w:t>.</w:t>
            </w:r>
          </w:p>
          <w:p w:rsidR="002D0911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0911" w:rsidRPr="001B6F1D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425" w:type="dxa"/>
          </w:tcPr>
          <w:p w:rsidR="002D0911" w:rsidRPr="001B6F1D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394" w:type="dxa"/>
          </w:tcPr>
          <w:p w:rsidR="002D0911" w:rsidRPr="001B6F1D" w:rsidRDefault="002D0911" w:rsidP="00523FD8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2D0911" w:rsidRPr="001B6F1D" w:rsidRDefault="002D0911" w:rsidP="00523FD8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2D0911" w:rsidRDefault="002D0911" w:rsidP="00523FD8">
            <w:pPr>
              <w:contextualSpacing/>
              <w:rPr>
                <w:rFonts w:cs="Times New Roman"/>
                <w:szCs w:val="24"/>
                <w:lang w:eastAsia="ru-RU"/>
              </w:rPr>
            </w:pPr>
          </w:p>
          <w:p w:rsidR="002D0911" w:rsidRDefault="002D0911" w:rsidP="00523FD8">
            <w:pPr>
              <w:contextualSpacing/>
              <w:rPr>
                <w:rFonts w:cs="Times New Roman"/>
                <w:szCs w:val="24"/>
                <w:lang w:eastAsia="ru-RU"/>
              </w:rPr>
            </w:pPr>
          </w:p>
          <w:p w:rsidR="002D0911" w:rsidRDefault="002D0911" w:rsidP="00523FD8">
            <w:pPr>
              <w:contextualSpacing/>
              <w:rPr>
                <w:rFonts w:cs="Times New Roman"/>
                <w:szCs w:val="24"/>
                <w:lang w:eastAsia="ru-RU"/>
              </w:rPr>
            </w:pPr>
          </w:p>
          <w:p w:rsidR="002D0911" w:rsidRDefault="002D0911" w:rsidP="00523FD8">
            <w:pPr>
              <w:contextualSpacing/>
              <w:rPr>
                <w:rFonts w:cs="Times New Roman"/>
                <w:szCs w:val="24"/>
                <w:lang w:eastAsia="ru-RU"/>
              </w:rPr>
            </w:pPr>
          </w:p>
          <w:p w:rsidR="002D0911" w:rsidRPr="001B6F1D" w:rsidRDefault="002D0911" w:rsidP="00523FD8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  <w:r>
              <w:rPr>
                <w:rFonts w:cs="Times New Roman"/>
                <w:szCs w:val="24"/>
                <w:lang w:eastAsia="ru-RU"/>
              </w:rPr>
              <w:t xml:space="preserve">: </w:t>
            </w:r>
          </w:p>
          <w:p w:rsidR="002D0911" w:rsidRPr="001B6F1D" w:rsidRDefault="002D0911" w:rsidP="00523FD8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  <w:r>
              <w:rPr>
                <w:rFonts w:cs="Times New Roman"/>
                <w:szCs w:val="24"/>
                <w:lang w:eastAsia="ru-RU"/>
              </w:rPr>
              <w:t xml:space="preserve">: </w:t>
            </w:r>
          </w:p>
          <w:p w:rsidR="002D0911" w:rsidRPr="001B6F1D" w:rsidRDefault="002D0911" w:rsidP="00523FD8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</w:p>
          <w:p w:rsidR="002D0911" w:rsidRDefault="002D0911" w:rsidP="00523FD8">
            <w:pPr>
              <w:contextualSpacing/>
              <w:jc w:val="both"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</w:p>
          <w:p w:rsidR="002D0911" w:rsidRDefault="002D0911" w:rsidP="00523FD8">
            <w:pPr>
              <w:contextualSpacing/>
              <w:jc w:val="both"/>
              <w:rPr>
                <w:rFonts w:cs="Times New Roman"/>
                <w:szCs w:val="24"/>
                <w:lang w:eastAsia="ru-RU"/>
              </w:rPr>
            </w:pPr>
          </w:p>
          <w:p w:rsidR="002D0911" w:rsidRPr="001B6F1D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2D0911" w:rsidRPr="001B6F1D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0911" w:rsidRPr="001B6F1D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2D0911" w:rsidRPr="001B6F1D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2D0911" w:rsidRPr="001B6F1D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0911" w:rsidRPr="001B6F1D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2D0911" w:rsidRDefault="002D0911" w:rsidP="00B92249">
      <w:pPr>
        <w:ind w:left="360"/>
        <w:contextualSpacing/>
        <w:jc w:val="both"/>
        <w:rPr>
          <w:rFonts w:cs="Times New Roman"/>
          <w:szCs w:val="24"/>
          <w:lang w:eastAsia="ru-RU"/>
        </w:rPr>
      </w:pPr>
    </w:p>
    <w:p w:rsidR="00B92249" w:rsidRPr="001B6F1D" w:rsidRDefault="00B92249" w:rsidP="00B92249">
      <w:pPr>
        <w:rPr>
          <w:rFonts w:cs="Times New Roman"/>
          <w:szCs w:val="24"/>
        </w:rPr>
      </w:pPr>
      <w:r w:rsidRPr="001B6F1D">
        <w:rPr>
          <w:rFonts w:cs="Times New Roman"/>
          <w:szCs w:val="24"/>
        </w:rPr>
        <w:br w:type="page"/>
      </w:r>
    </w:p>
    <w:p w:rsidR="00B92249" w:rsidRDefault="00B92249" w:rsidP="002D0911">
      <w:pPr>
        <w:ind w:left="6237"/>
        <w:contextualSpacing/>
        <w:rPr>
          <w:rFonts w:cs="Times New Roman"/>
          <w:szCs w:val="24"/>
        </w:rPr>
      </w:pPr>
    </w:p>
    <w:p w:rsidR="002D0911" w:rsidRPr="001B6F1D" w:rsidRDefault="002D0911" w:rsidP="002D0911">
      <w:pPr>
        <w:ind w:left="6237"/>
        <w:contextualSpacing/>
        <w:rPr>
          <w:rFonts w:cs="Times New Roman"/>
          <w:szCs w:val="24"/>
        </w:rPr>
      </w:pPr>
    </w:p>
    <w:p w:rsidR="00B92249" w:rsidRPr="001B6F1D" w:rsidRDefault="00B92249" w:rsidP="002D0911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Приложение № 2 к договору о практической подготовке обучающихся № ___</w:t>
      </w:r>
      <w:r w:rsidR="002D0911">
        <w:rPr>
          <w:rFonts w:cs="Times New Roman"/>
          <w:szCs w:val="24"/>
        </w:rPr>
        <w:t>_</w:t>
      </w:r>
      <w:r w:rsidRPr="001B6F1D">
        <w:rPr>
          <w:rFonts w:cs="Times New Roman"/>
          <w:szCs w:val="24"/>
        </w:rPr>
        <w:t>_</w:t>
      </w:r>
    </w:p>
    <w:p w:rsidR="00B92249" w:rsidRPr="001B6F1D" w:rsidRDefault="00B92249" w:rsidP="002D0911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от «___» ____</w:t>
      </w:r>
      <w:r w:rsidR="002D0911">
        <w:rPr>
          <w:rFonts w:cs="Times New Roman"/>
          <w:szCs w:val="24"/>
        </w:rPr>
        <w:t>_</w:t>
      </w:r>
      <w:r w:rsidRPr="001B6F1D">
        <w:rPr>
          <w:rFonts w:cs="Times New Roman"/>
          <w:szCs w:val="24"/>
        </w:rPr>
        <w:t>______ ____ г.</w:t>
      </w:r>
    </w:p>
    <w:p w:rsidR="00B92249" w:rsidRPr="001B6F1D" w:rsidRDefault="00B92249" w:rsidP="002D0911">
      <w:pPr>
        <w:ind w:left="6237"/>
        <w:contextualSpacing/>
        <w:rPr>
          <w:rFonts w:cs="Times New Roman"/>
          <w:szCs w:val="24"/>
        </w:rPr>
      </w:pPr>
    </w:p>
    <w:p w:rsidR="00B92249" w:rsidRPr="001B6F1D" w:rsidRDefault="00B92249" w:rsidP="002D0911">
      <w:pPr>
        <w:ind w:left="6237"/>
        <w:contextualSpacing/>
        <w:rPr>
          <w:rFonts w:cs="Times New Roman"/>
          <w:szCs w:val="24"/>
        </w:rPr>
      </w:pPr>
    </w:p>
    <w:p w:rsidR="00B92249" w:rsidRPr="001B6F1D" w:rsidRDefault="00B92249" w:rsidP="00B92249">
      <w:pPr>
        <w:shd w:val="clear" w:color="auto" w:fill="FFFFFF"/>
        <w:contextualSpacing/>
        <w:jc w:val="center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Перечень помещений Организации, в которых осуществляется реализация </w:t>
      </w:r>
    </w:p>
    <w:p w:rsidR="00B92249" w:rsidRPr="001B6F1D" w:rsidRDefault="00B92249" w:rsidP="00B92249">
      <w:pPr>
        <w:shd w:val="clear" w:color="auto" w:fill="FFFFFF"/>
        <w:contextualSpacing/>
        <w:jc w:val="center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компонентов образовательной программы.</w:t>
      </w:r>
    </w:p>
    <w:p w:rsidR="00B92249" w:rsidRPr="001B6F1D" w:rsidRDefault="00B92249" w:rsidP="00B92249">
      <w:pPr>
        <w:contextualSpacing/>
        <w:rPr>
          <w:rFonts w:cs="Times New Roman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4011"/>
        <w:gridCol w:w="4246"/>
      </w:tblGrid>
      <w:tr w:rsidR="00B92249" w:rsidRPr="001B6F1D" w:rsidTr="00E57025">
        <w:trPr>
          <w:jc w:val="center"/>
        </w:trPr>
        <w:tc>
          <w:tcPr>
            <w:tcW w:w="804" w:type="dxa"/>
          </w:tcPr>
          <w:p w:rsidR="00B92249" w:rsidRPr="001B6F1D" w:rsidRDefault="00B92249" w:rsidP="007B3E3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4011" w:type="dxa"/>
          </w:tcPr>
          <w:p w:rsidR="00B92249" w:rsidRPr="001B6F1D" w:rsidRDefault="00932C1B" w:rsidP="00932C1B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Н</w:t>
            </w:r>
            <w:r>
              <w:rPr>
                <w:rFonts w:cs="Times New Roman"/>
                <w:szCs w:val="24"/>
              </w:rPr>
              <w:t>омер / наименование</w:t>
            </w:r>
            <w:r w:rsidRPr="001B6F1D">
              <w:rPr>
                <w:rFonts w:cs="Times New Roman"/>
                <w:szCs w:val="24"/>
              </w:rPr>
              <w:t xml:space="preserve"> помещения </w:t>
            </w:r>
          </w:p>
        </w:tc>
        <w:tc>
          <w:tcPr>
            <w:tcW w:w="4246" w:type="dxa"/>
          </w:tcPr>
          <w:p w:rsidR="00B92249" w:rsidRPr="001B6F1D" w:rsidRDefault="00932C1B" w:rsidP="00F259A4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Адрес</w:t>
            </w:r>
          </w:p>
        </w:tc>
      </w:tr>
      <w:tr w:rsidR="00B92249" w:rsidRPr="001B6F1D" w:rsidTr="00E57025">
        <w:trPr>
          <w:jc w:val="center"/>
        </w:trPr>
        <w:tc>
          <w:tcPr>
            <w:tcW w:w="804" w:type="dxa"/>
          </w:tcPr>
          <w:p w:rsidR="00B92249" w:rsidRPr="001B6F1D" w:rsidRDefault="00B92249" w:rsidP="007B3E3D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4011" w:type="dxa"/>
          </w:tcPr>
          <w:p w:rsidR="00B92249" w:rsidRPr="001B6F1D" w:rsidRDefault="00B92249" w:rsidP="007B3E3D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4246" w:type="dxa"/>
          </w:tcPr>
          <w:p w:rsidR="00B92249" w:rsidRPr="001B6F1D" w:rsidRDefault="00B92249" w:rsidP="007B3E3D">
            <w:pPr>
              <w:contextualSpacing/>
              <w:rPr>
                <w:rFonts w:cs="Times New Roman"/>
                <w:szCs w:val="24"/>
              </w:rPr>
            </w:pPr>
          </w:p>
        </w:tc>
      </w:tr>
    </w:tbl>
    <w:p w:rsidR="00B92249" w:rsidRDefault="00B92249" w:rsidP="00B92249">
      <w:pPr>
        <w:contextualSpacing/>
        <w:rPr>
          <w:rFonts w:cs="Times New Roman"/>
          <w:szCs w:val="24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4821"/>
        <w:gridCol w:w="425"/>
        <w:gridCol w:w="4394"/>
      </w:tblGrid>
      <w:tr w:rsidR="002D0911" w:rsidRPr="001B6F1D" w:rsidTr="00523FD8">
        <w:tc>
          <w:tcPr>
            <w:tcW w:w="4821" w:type="dxa"/>
          </w:tcPr>
          <w:p w:rsidR="002D0911" w:rsidRPr="001B6F1D" w:rsidRDefault="002D0911" w:rsidP="00523FD8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2D0911" w:rsidRPr="001B6F1D" w:rsidRDefault="002D0911" w:rsidP="00523FD8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2D0911" w:rsidRPr="001B6F1D" w:rsidRDefault="002D0911" w:rsidP="00523FD8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Адрес: 119285, г.</w:t>
            </w:r>
            <w:r w:rsidR="00517F53">
              <w:rPr>
                <w:rFonts w:cs="Times New Roman"/>
                <w:szCs w:val="24"/>
              </w:rPr>
              <w:t xml:space="preserve"> </w:t>
            </w:r>
            <w:r w:rsidRPr="001B6F1D">
              <w:rPr>
                <w:rFonts w:cs="Times New Roman"/>
                <w:szCs w:val="24"/>
              </w:rPr>
              <w:t xml:space="preserve">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2D0911" w:rsidRPr="001B6F1D" w:rsidRDefault="002D0911" w:rsidP="00523FD8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8(499)143-12-35</w:t>
            </w:r>
          </w:p>
          <w:p w:rsidR="002D0911" w:rsidRPr="001B6F1D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2D0911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2D0911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0911" w:rsidRPr="001B6F1D" w:rsidRDefault="002D0911" w:rsidP="00523FD8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2D0911" w:rsidRPr="001B6F1D" w:rsidRDefault="002D0911" w:rsidP="00523FD8">
            <w:pPr>
              <w:contextualSpacing/>
              <w:rPr>
                <w:rFonts w:cs="Times New Roman"/>
                <w:szCs w:val="24"/>
              </w:rPr>
            </w:pPr>
          </w:p>
          <w:p w:rsidR="002D0911" w:rsidRPr="001B6F1D" w:rsidRDefault="002D0911" w:rsidP="00523FD8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2D0911" w:rsidRPr="001B6F1D" w:rsidRDefault="002D0911" w:rsidP="00523FD8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3F7816">
              <w:rPr>
                <w:rFonts w:eastAsia="Times New Roman" w:cs="Times New Roman"/>
                <w:szCs w:val="24"/>
              </w:rPr>
              <w:t>Куликова О.М</w:t>
            </w:r>
            <w:r>
              <w:rPr>
                <w:rFonts w:eastAsia="Times New Roman" w:cs="Times New Roman"/>
                <w:szCs w:val="24"/>
              </w:rPr>
              <w:t>.</w:t>
            </w:r>
          </w:p>
          <w:p w:rsidR="002D0911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0911" w:rsidRPr="001B6F1D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425" w:type="dxa"/>
          </w:tcPr>
          <w:p w:rsidR="002D0911" w:rsidRPr="001B6F1D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394" w:type="dxa"/>
          </w:tcPr>
          <w:p w:rsidR="002D0911" w:rsidRPr="001B6F1D" w:rsidRDefault="002D0911" w:rsidP="00523FD8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2D0911" w:rsidRPr="001B6F1D" w:rsidRDefault="002D0911" w:rsidP="00523FD8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2D0911" w:rsidRDefault="002D0911" w:rsidP="00523FD8">
            <w:pPr>
              <w:contextualSpacing/>
              <w:rPr>
                <w:rFonts w:cs="Times New Roman"/>
                <w:szCs w:val="24"/>
                <w:lang w:eastAsia="ru-RU"/>
              </w:rPr>
            </w:pPr>
          </w:p>
          <w:p w:rsidR="002D0911" w:rsidRDefault="002D0911" w:rsidP="00523FD8">
            <w:pPr>
              <w:contextualSpacing/>
              <w:rPr>
                <w:rFonts w:cs="Times New Roman"/>
                <w:szCs w:val="24"/>
                <w:lang w:eastAsia="ru-RU"/>
              </w:rPr>
            </w:pPr>
          </w:p>
          <w:p w:rsidR="002D0911" w:rsidRDefault="002D0911" w:rsidP="00523FD8">
            <w:pPr>
              <w:contextualSpacing/>
              <w:rPr>
                <w:rFonts w:cs="Times New Roman"/>
                <w:szCs w:val="24"/>
                <w:lang w:eastAsia="ru-RU"/>
              </w:rPr>
            </w:pPr>
          </w:p>
          <w:p w:rsidR="002D0911" w:rsidRDefault="002D0911" w:rsidP="00523FD8">
            <w:pPr>
              <w:contextualSpacing/>
              <w:rPr>
                <w:rFonts w:cs="Times New Roman"/>
                <w:szCs w:val="24"/>
                <w:lang w:eastAsia="ru-RU"/>
              </w:rPr>
            </w:pPr>
          </w:p>
          <w:p w:rsidR="002D0911" w:rsidRPr="001B6F1D" w:rsidRDefault="002D0911" w:rsidP="00523FD8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  <w:r>
              <w:rPr>
                <w:rFonts w:cs="Times New Roman"/>
                <w:szCs w:val="24"/>
                <w:lang w:eastAsia="ru-RU"/>
              </w:rPr>
              <w:t xml:space="preserve">: </w:t>
            </w:r>
          </w:p>
          <w:p w:rsidR="002D0911" w:rsidRPr="001B6F1D" w:rsidRDefault="002D0911" w:rsidP="00523FD8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  <w:r>
              <w:rPr>
                <w:rFonts w:cs="Times New Roman"/>
                <w:szCs w:val="24"/>
                <w:lang w:eastAsia="ru-RU"/>
              </w:rPr>
              <w:t xml:space="preserve">: </w:t>
            </w:r>
          </w:p>
          <w:p w:rsidR="002D0911" w:rsidRPr="001B6F1D" w:rsidRDefault="002D0911" w:rsidP="00523FD8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</w:p>
          <w:p w:rsidR="002D0911" w:rsidRDefault="002D0911" w:rsidP="00523FD8">
            <w:pPr>
              <w:contextualSpacing/>
              <w:jc w:val="both"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</w:p>
          <w:p w:rsidR="002D0911" w:rsidRDefault="002D0911" w:rsidP="00523FD8">
            <w:pPr>
              <w:contextualSpacing/>
              <w:jc w:val="both"/>
              <w:rPr>
                <w:rFonts w:cs="Times New Roman"/>
                <w:szCs w:val="24"/>
                <w:lang w:eastAsia="ru-RU"/>
              </w:rPr>
            </w:pPr>
          </w:p>
          <w:p w:rsidR="002D0911" w:rsidRPr="001B6F1D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2D0911" w:rsidRPr="001B6F1D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0911" w:rsidRPr="001B6F1D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2D0911" w:rsidRPr="001B6F1D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2D0911" w:rsidRPr="001B6F1D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0911" w:rsidRPr="001B6F1D" w:rsidRDefault="002D0911" w:rsidP="00523FD8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2D0911" w:rsidRPr="001B6F1D" w:rsidRDefault="002D0911" w:rsidP="00B92249">
      <w:pPr>
        <w:contextualSpacing/>
        <w:rPr>
          <w:rFonts w:cs="Times New Roman"/>
          <w:szCs w:val="24"/>
        </w:rPr>
      </w:pPr>
    </w:p>
    <w:sectPr w:rsidR="002D0911" w:rsidRPr="001B6F1D" w:rsidSect="0026744D">
      <w:pgSz w:w="11907" w:h="16839" w:code="9"/>
      <w:pgMar w:top="851" w:right="1418" w:bottom="737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164AC"/>
    <w:multiLevelType w:val="multilevel"/>
    <w:tmpl w:val="CB645A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1" w15:restartNumberingAfterBreak="0">
    <w:nsid w:val="297F35E2"/>
    <w:multiLevelType w:val="multilevel"/>
    <w:tmpl w:val="B5260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2" w15:restartNumberingAfterBreak="0">
    <w:nsid w:val="298F09D7"/>
    <w:multiLevelType w:val="multilevel"/>
    <w:tmpl w:val="72966A62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 w15:restartNumberingAfterBreak="0">
    <w:nsid w:val="38CD494E"/>
    <w:multiLevelType w:val="multilevel"/>
    <w:tmpl w:val="04D49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4A7851"/>
    <w:multiLevelType w:val="hybridMultilevel"/>
    <w:tmpl w:val="2A08F408"/>
    <w:lvl w:ilvl="0" w:tplc="E732FDF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B39B1"/>
    <w:multiLevelType w:val="multilevel"/>
    <w:tmpl w:val="EAEC1D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187894"/>
    <w:multiLevelType w:val="hybridMultilevel"/>
    <w:tmpl w:val="DAE8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C15DF"/>
    <w:multiLevelType w:val="hybridMultilevel"/>
    <w:tmpl w:val="713EE224"/>
    <w:lvl w:ilvl="0" w:tplc="4412D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40A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D60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C83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6EA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8AB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4EE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B2B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08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FE"/>
    <w:rsid w:val="000356B4"/>
    <w:rsid w:val="00037194"/>
    <w:rsid w:val="00077E0F"/>
    <w:rsid w:val="000E384B"/>
    <w:rsid w:val="000F263B"/>
    <w:rsid w:val="0012396D"/>
    <w:rsid w:val="00140FD5"/>
    <w:rsid w:val="00182990"/>
    <w:rsid w:val="00226C84"/>
    <w:rsid w:val="0026744D"/>
    <w:rsid w:val="002A022B"/>
    <w:rsid w:val="002D0911"/>
    <w:rsid w:val="002D5C46"/>
    <w:rsid w:val="002E270D"/>
    <w:rsid w:val="002F4A72"/>
    <w:rsid w:val="002F7DD0"/>
    <w:rsid w:val="003167E8"/>
    <w:rsid w:val="00365A99"/>
    <w:rsid w:val="003B4DD5"/>
    <w:rsid w:val="003B53C0"/>
    <w:rsid w:val="003B7508"/>
    <w:rsid w:val="003F7816"/>
    <w:rsid w:val="004330E7"/>
    <w:rsid w:val="004473AA"/>
    <w:rsid w:val="00452150"/>
    <w:rsid w:val="004F6B38"/>
    <w:rsid w:val="00517F53"/>
    <w:rsid w:val="00534EFC"/>
    <w:rsid w:val="005E048A"/>
    <w:rsid w:val="00607861"/>
    <w:rsid w:val="00624D7E"/>
    <w:rsid w:val="0066551E"/>
    <w:rsid w:val="00690DC9"/>
    <w:rsid w:val="0069371E"/>
    <w:rsid w:val="006E6C35"/>
    <w:rsid w:val="006F18E5"/>
    <w:rsid w:val="007102AF"/>
    <w:rsid w:val="00760535"/>
    <w:rsid w:val="00762678"/>
    <w:rsid w:val="007C2F2C"/>
    <w:rsid w:val="007F3E4B"/>
    <w:rsid w:val="008172CA"/>
    <w:rsid w:val="008C16F4"/>
    <w:rsid w:val="00932C1B"/>
    <w:rsid w:val="0093680E"/>
    <w:rsid w:val="009A42A0"/>
    <w:rsid w:val="009A6574"/>
    <w:rsid w:val="00A446AB"/>
    <w:rsid w:val="00B17E41"/>
    <w:rsid w:val="00B2238F"/>
    <w:rsid w:val="00B40043"/>
    <w:rsid w:val="00B92249"/>
    <w:rsid w:val="00BA69E7"/>
    <w:rsid w:val="00BE2CB9"/>
    <w:rsid w:val="00C11542"/>
    <w:rsid w:val="00C178FE"/>
    <w:rsid w:val="00C53B6D"/>
    <w:rsid w:val="00C7153E"/>
    <w:rsid w:val="00C774CE"/>
    <w:rsid w:val="00CD683C"/>
    <w:rsid w:val="00CF0760"/>
    <w:rsid w:val="00D01D05"/>
    <w:rsid w:val="00D042FE"/>
    <w:rsid w:val="00D21206"/>
    <w:rsid w:val="00D4454B"/>
    <w:rsid w:val="00D7479F"/>
    <w:rsid w:val="00D94A3A"/>
    <w:rsid w:val="00E57025"/>
    <w:rsid w:val="00E57737"/>
    <w:rsid w:val="00E8649C"/>
    <w:rsid w:val="00E90C24"/>
    <w:rsid w:val="00E926D5"/>
    <w:rsid w:val="00EC22F5"/>
    <w:rsid w:val="00EC4DFA"/>
    <w:rsid w:val="00ED30A7"/>
    <w:rsid w:val="00EE5232"/>
    <w:rsid w:val="00F03289"/>
    <w:rsid w:val="00F1342C"/>
    <w:rsid w:val="00F2578B"/>
    <w:rsid w:val="00F259A4"/>
    <w:rsid w:val="00F5425F"/>
    <w:rsid w:val="00FB0164"/>
    <w:rsid w:val="00FC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1EDD"/>
  <w15:docId w15:val="{AE1DE7D4-CA52-4171-9C98-6702F2DB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2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42F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4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446A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46A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446A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446A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446AB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A446AB"/>
  </w:style>
  <w:style w:type="paragraph" w:styleId="ac">
    <w:name w:val="Balloon Text"/>
    <w:basedOn w:val="a"/>
    <w:link w:val="ad"/>
    <w:uiPriority w:val="99"/>
    <w:semiHidden/>
    <w:unhideWhenUsed/>
    <w:rsid w:val="00A446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4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Беспалых Татьяна Сергеевна</cp:lastModifiedBy>
  <cp:revision>2</cp:revision>
  <dcterms:created xsi:type="dcterms:W3CDTF">2026-03-19T13:02:00Z</dcterms:created>
  <dcterms:modified xsi:type="dcterms:W3CDTF">2026-03-19T13:02:00Z</dcterms:modified>
</cp:coreProperties>
</file>